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D5" w:rsidRPr="00821DFC" w:rsidRDefault="00562CD5" w:rsidP="00562CD5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562CD5" w:rsidRPr="00821DFC" w:rsidRDefault="00562CD5" w:rsidP="00562CD5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562CD5" w:rsidRPr="00821DFC" w:rsidRDefault="00562CD5" w:rsidP="00562CD5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562CD5" w:rsidRPr="00821DFC" w:rsidRDefault="00562CD5" w:rsidP="00562CD5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562CD5" w:rsidRPr="00235E32" w:rsidRDefault="00562CD5" w:rsidP="00562CD5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562CD5" w:rsidRPr="00235E32" w:rsidRDefault="00562CD5" w:rsidP="00562CD5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562CD5" w:rsidRPr="005010EB" w:rsidRDefault="00562CD5" w:rsidP="00562CD5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1772F9">
        <w:rPr>
          <w:rFonts w:ascii="Times New Roman" w:hAnsi="Times New Roman"/>
          <w:spacing w:val="20"/>
          <w:sz w:val="28"/>
          <w:szCs w:val="28"/>
        </w:rPr>
        <w:t xml:space="preserve">       23.04</w:t>
      </w:r>
      <w:r>
        <w:rPr>
          <w:rFonts w:ascii="Times New Roman" w:hAnsi="Times New Roman"/>
          <w:spacing w:val="20"/>
          <w:sz w:val="28"/>
          <w:szCs w:val="28"/>
        </w:rPr>
        <w:t>.2018г</w:t>
      </w:r>
      <w:r w:rsidRPr="005010EB">
        <w:rPr>
          <w:rFonts w:ascii="Times New Roman" w:hAnsi="Times New Roman"/>
          <w:spacing w:val="20"/>
          <w:sz w:val="28"/>
          <w:szCs w:val="28"/>
        </w:rPr>
        <w:t>.                                                          №</w:t>
      </w:r>
      <w:r w:rsidR="006F271B">
        <w:rPr>
          <w:rFonts w:ascii="Times New Roman" w:hAnsi="Times New Roman"/>
          <w:spacing w:val="20"/>
          <w:sz w:val="28"/>
          <w:szCs w:val="28"/>
        </w:rPr>
        <w:t>21</w:t>
      </w:r>
    </w:p>
    <w:p w:rsidR="00562CD5" w:rsidRDefault="00562CD5" w:rsidP="00562CD5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О внесении изменений в муниципальную</w:t>
      </w:r>
    </w:p>
    <w:p w:rsidR="00562CD5" w:rsidRDefault="00562CD5" w:rsidP="00562CD5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программу «Социально-экономическое </w:t>
      </w:r>
    </w:p>
    <w:p w:rsidR="00562CD5" w:rsidRPr="005010EB" w:rsidRDefault="00562CD5" w:rsidP="00562CD5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развитие территории сельского поселения»</w:t>
      </w:r>
    </w:p>
    <w:p w:rsidR="00562CD5" w:rsidRPr="006D53B7" w:rsidRDefault="00562CD5" w:rsidP="00562CD5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6D53B7">
        <w:rPr>
          <w:rFonts w:ascii="Times New Roman" w:hAnsi="Times New Roman"/>
          <w:spacing w:val="20"/>
          <w:sz w:val="28"/>
          <w:szCs w:val="28"/>
        </w:rPr>
        <w:t>на 2018-2022 годы</w:t>
      </w:r>
    </w:p>
    <w:p w:rsidR="00562CD5" w:rsidRDefault="00562CD5" w:rsidP="00562C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562CD5" w:rsidRPr="00CA6F5F" w:rsidRDefault="00562CD5" w:rsidP="00562CD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F5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CA6F5F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CA6F5F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CA6F5F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Евдокимовского сельского поселения от 31 декабря 2015 года №43 «</w:t>
      </w:r>
      <w:r w:rsidRPr="00CA6F5F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 (с изменениями от 29.08.2017г №40)</w:t>
      </w:r>
      <w:r w:rsidRPr="00CA6F5F">
        <w:rPr>
          <w:rFonts w:ascii="Times New Roman" w:hAnsi="Times New Roman" w:cs="Times New Roman"/>
          <w:sz w:val="24"/>
          <w:szCs w:val="24"/>
        </w:rPr>
        <w:t>, р</w:t>
      </w:r>
      <w:r w:rsidRPr="00CA6F5F">
        <w:rPr>
          <w:rFonts w:ascii="Times New Roman" w:hAnsi="Times New Roman" w:cs="Times New Roman"/>
          <w:color w:val="000000"/>
          <w:sz w:val="24"/>
          <w:szCs w:val="24"/>
        </w:rPr>
        <w:t>уководствуясь статьёй 24 Устава Евдокимовского</w:t>
      </w: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6F5F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562CD5" w:rsidRPr="005010EB" w:rsidRDefault="00562CD5" w:rsidP="00562C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0EB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562CD5" w:rsidRPr="00CA6F5F" w:rsidRDefault="00562CD5" w:rsidP="0056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F5F">
        <w:rPr>
          <w:rFonts w:ascii="Times New Roman" w:hAnsi="Times New Roman" w:cs="Times New Roman"/>
          <w:sz w:val="24"/>
          <w:szCs w:val="24"/>
        </w:rPr>
        <w:t>1. Внести в муниципальную программу «Социально-экономическое развитие территории сельского поселения» на 2018-2022 годы, утвержденную постановлением администрации Евдокимовского сельского поселения от 15.11.2017 года №61</w:t>
      </w:r>
      <w:r w:rsidR="00B240FE" w:rsidRPr="00CA6F5F">
        <w:rPr>
          <w:rFonts w:ascii="Times New Roman" w:hAnsi="Times New Roman" w:cs="Times New Roman"/>
          <w:sz w:val="24"/>
          <w:szCs w:val="24"/>
        </w:rPr>
        <w:t xml:space="preserve"> </w:t>
      </w:r>
      <w:r w:rsidRPr="00CA6F5F">
        <w:rPr>
          <w:rFonts w:ascii="Times New Roman" w:hAnsi="Times New Roman" w:cs="Times New Roman"/>
          <w:sz w:val="24"/>
          <w:szCs w:val="24"/>
        </w:rPr>
        <w:t>(с изменениями (от 31.01.2018г №4, 26.02.2018г № 12а</w:t>
      </w:r>
      <w:r w:rsidR="001772F9" w:rsidRPr="00CA6F5F">
        <w:rPr>
          <w:rFonts w:ascii="Times New Roman" w:hAnsi="Times New Roman" w:cs="Times New Roman"/>
          <w:sz w:val="24"/>
          <w:szCs w:val="24"/>
        </w:rPr>
        <w:t>,</w:t>
      </w:r>
      <w:r w:rsidR="006F271B" w:rsidRPr="00CA6F5F">
        <w:rPr>
          <w:rFonts w:ascii="Times New Roman" w:hAnsi="Times New Roman" w:cs="Times New Roman"/>
          <w:sz w:val="24"/>
          <w:szCs w:val="24"/>
        </w:rPr>
        <w:t xml:space="preserve"> </w:t>
      </w:r>
      <w:r w:rsidR="001772F9" w:rsidRPr="00CA6F5F">
        <w:rPr>
          <w:rFonts w:ascii="Times New Roman" w:hAnsi="Times New Roman" w:cs="Times New Roman"/>
          <w:sz w:val="24"/>
          <w:szCs w:val="24"/>
        </w:rPr>
        <w:t>от 07.03.2018г №14</w:t>
      </w:r>
      <w:r w:rsidRPr="00CA6F5F">
        <w:rPr>
          <w:rFonts w:ascii="Times New Roman" w:hAnsi="Times New Roman" w:cs="Times New Roman"/>
          <w:sz w:val="24"/>
          <w:szCs w:val="24"/>
        </w:rPr>
        <w:t>) следующие изменения;</w:t>
      </w:r>
    </w:p>
    <w:p w:rsidR="00562CD5" w:rsidRPr="00CA6F5F" w:rsidRDefault="00562CD5" w:rsidP="0056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F5F">
        <w:rPr>
          <w:rFonts w:ascii="Times New Roman" w:hAnsi="Times New Roman" w:cs="Times New Roman"/>
          <w:sz w:val="24"/>
          <w:szCs w:val="24"/>
        </w:rPr>
        <w:t>1) строку 10 паспорта муниципальной программы</w:t>
      </w:r>
      <w:r w:rsidR="00A55560" w:rsidRPr="00CA6F5F">
        <w:rPr>
          <w:rFonts w:ascii="Times New Roman" w:hAnsi="Times New Roman" w:cs="Times New Roman"/>
          <w:sz w:val="24"/>
          <w:szCs w:val="24"/>
        </w:rPr>
        <w:t>,</w:t>
      </w:r>
      <w:r w:rsidR="001A6D71">
        <w:rPr>
          <w:rFonts w:ascii="Times New Roman" w:hAnsi="Times New Roman" w:cs="Times New Roman"/>
          <w:sz w:val="24"/>
          <w:szCs w:val="24"/>
        </w:rPr>
        <w:t xml:space="preserve"> изложить в новой</w:t>
      </w:r>
      <w:r w:rsidRPr="00CA6F5F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B240FE" w:rsidRPr="00CA6F5F" w:rsidRDefault="00B240FE" w:rsidP="00B24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1"/>
        <w:gridCol w:w="7309"/>
      </w:tblGrid>
      <w:tr w:rsidR="00562CD5" w:rsidRPr="00CD212F" w:rsidTr="00B240FE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 на 2018-2022гг.»</w:t>
            </w:r>
          </w:p>
        </w:tc>
      </w:tr>
      <w:tr w:rsidR="00562CD5" w:rsidRPr="00CD212F" w:rsidTr="00B240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562CD5" w:rsidRPr="00CD212F" w:rsidTr="00B240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562CD5" w:rsidRPr="00CD212F" w:rsidTr="00B240FE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562CD5" w:rsidRPr="00CD212F" w:rsidTr="00B240FE">
        <w:trPr>
          <w:trHeight w:hRule="exact" w:val="1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562CD5" w:rsidRPr="00CD212F" w:rsidTr="00B240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муниципальной политики в Евдокимовском  сельском поселении;</w:t>
            </w:r>
          </w:p>
          <w:p w:rsidR="00562CD5" w:rsidRPr="00CA6F5F" w:rsidRDefault="00562CD5" w:rsidP="00B24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 2. Повышение эффективности бюджетных расходов в Евдокимовском сельском поселении</w:t>
            </w:r>
            <w:r w:rsidRPr="00CA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2CD5" w:rsidRPr="00CA6F5F" w:rsidRDefault="00562CD5" w:rsidP="00B24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С</w:t>
            </w: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562CD5" w:rsidRPr="00CA6F5F" w:rsidRDefault="00562CD5" w:rsidP="00B240F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оздание  условий для обеспечения развития территории Евдокимовского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562CD5" w:rsidRPr="00CA6F5F" w:rsidRDefault="00562CD5" w:rsidP="00B240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562CD5" w:rsidRPr="00CA6F5F" w:rsidRDefault="00562CD5" w:rsidP="00B240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</w:tc>
      </w:tr>
      <w:tr w:rsidR="00562CD5" w:rsidRPr="00CD212F" w:rsidTr="00B240FE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562CD5" w:rsidRPr="00CD212F" w:rsidTr="00B240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местные бюджеты к предыдущему году (в нормативах текущего года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-сокращение количества пожаров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-доля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D5" w:rsidRPr="00CD212F" w:rsidTr="00B240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поселения.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поселения.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 3. Развитие инфраструктуры на территории Евдокимовского сельского поселения.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 4. Обеспечение комплексного пространственного и территориального развития Евдокимовского сельского поселения.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5. Обеспечение комплексных мер безопасности на территории Евдокимовского сельского поселения.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 6. Развитие сферы культуры и спорта на территории Евдокимовского сельского поселения.</w:t>
            </w:r>
          </w:p>
        </w:tc>
      </w:tr>
      <w:tr w:rsidR="00562CD5" w:rsidRPr="00CD212F" w:rsidTr="00B240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 118672,8 тыс. руб. 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96017" w:rsidRPr="00CA6F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 –    </w:t>
            </w:r>
            <w:r w:rsidR="00D307A7" w:rsidRPr="00CA6F5F">
              <w:rPr>
                <w:rFonts w:ascii="Times New Roman" w:hAnsi="Times New Roman" w:cs="Times New Roman"/>
                <w:sz w:val="24"/>
                <w:szCs w:val="24"/>
              </w:rPr>
              <w:t>52662,6</w:t>
            </w: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2019г-    8350,5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2020г-     8199,5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2021г-     </w:t>
            </w:r>
            <w:r w:rsidR="00D307A7" w:rsidRPr="00CA6F5F">
              <w:rPr>
                <w:rFonts w:ascii="Times New Roman" w:hAnsi="Times New Roman" w:cs="Times New Roman"/>
                <w:sz w:val="24"/>
                <w:szCs w:val="24"/>
              </w:rPr>
              <w:t>26192,2</w:t>
            </w: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2022г-     23268,0 тыс. руб.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 80220,4 тыс. руб. в том числе: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2018г-  </w:t>
            </w:r>
            <w:r w:rsidR="00D307A7" w:rsidRPr="00CA6F5F">
              <w:rPr>
                <w:rFonts w:ascii="Times New Roman" w:hAnsi="Times New Roman" w:cs="Times New Roman"/>
                <w:sz w:val="24"/>
                <w:szCs w:val="24"/>
              </w:rPr>
              <w:t>14733,3</w:t>
            </w: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2019г-  8223,4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2020г-   8067,5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2021г-   </w:t>
            </w:r>
            <w:r w:rsidR="00D307A7"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26060,2 </w:t>
            </w: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2022г-   23136,0 тыс. руб.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</w:t>
            </w:r>
            <w:r w:rsidRPr="00CA6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составляет 37158,8 тыс. руб., в том числе: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2018г- 37156,0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2019г-  0,7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2020г-  0,7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2021г-  0,7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2022г-  0,7 тыс. руб.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1293,6 тыс. руб., в том числе: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2018г- 773,3тыс.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2019г- 126,4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2020г- 131,3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2021г- 131,3 тыс. руб.;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2022г- 131,3тыс. руб.</w:t>
            </w:r>
          </w:p>
        </w:tc>
      </w:tr>
      <w:tr w:rsidR="00562CD5" w:rsidRPr="00CD212F" w:rsidTr="00B240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предоставляемых услуг администрацией Евдокимовского сельского поселения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-увеличение собственных доходов местного бюджета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населения;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-сохранение и развитие транспортной инфраструктуры;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экологического состояния поселения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hAnsi="Times New Roman" w:cs="Times New Roman"/>
                <w:sz w:val="24"/>
                <w:szCs w:val="24"/>
              </w:rPr>
              <w:t>-формирование у населения здорового образа жизни</w:t>
            </w:r>
          </w:p>
          <w:p w:rsidR="00562CD5" w:rsidRPr="00CA6F5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  занятости.</w:t>
            </w:r>
          </w:p>
        </w:tc>
      </w:tr>
    </w:tbl>
    <w:p w:rsidR="00562CD5" w:rsidRPr="00CD212F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62CD5" w:rsidRPr="00CD212F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62CD5" w:rsidRDefault="00562CD5" w:rsidP="0056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62CD5" w:rsidSect="002C0D93">
          <w:pgSz w:w="11906" w:h="16838"/>
          <w:pgMar w:top="425" w:right="707" w:bottom="1134" w:left="709" w:header="709" w:footer="709" w:gutter="0"/>
          <w:cols w:space="708"/>
          <w:docGrid w:linePitch="360"/>
        </w:sectPr>
      </w:pPr>
    </w:p>
    <w:p w:rsidR="00562CD5" w:rsidRPr="003863CD" w:rsidRDefault="00562CD5" w:rsidP="00562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3CD">
        <w:rPr>
          <w:rFonts w:ascii="Times New Roman" w:hAnsi="Times New Roman" w:cs="Times New Roman"/>
          <w:sz w:val="24"/>
          <w:szCs w:val="24"/>
        </w:rPr>
        <w:lastRenderedPageBreak/>
        <w:t>2) приложение №3 ресурсное обеспечение муниципальной программы «Социально-экономическое развитие территории сельского поселения» на 2018-2022гг. за счет всех источников фин</w:t>
      </w:r>
      <w:r w:rsidR="001A6D71">
        <w:rPr>
          <w:rFonts w:ascii="Times New Roman" w:hAnsi="Times New Roman" w:cs="Times New Roman"/>
          <w:sz w:val="24"/>
          <w:szCs w:val="24"/>
        </w:rPr>
        <w:t>ансирования изложить в новой</w:t>
      </w:r>
      <w:r w:rsidRPr="003863CD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562CD5" w:rsidRPr="005A2A39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67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2124"/>
        <w:gridCol w:w="2836"/>
        <w:gridCol w:w="1275"/>
        <w:gridCol w:w="1275"/>
        <w:gridCol w:w="1134"/>
        <w:gridCol w:w="1423"/>
        <w:gridCol w:w="987"/>
        <w:gridCol w:w="993"/>
      </w:tblGrid>
      <w:tr w:rsidR="00562CD5" w:rsidRPr="005A2A39" w:rsidTr="001A131D">
        <w:trPr>
          <w:trHeight w:val="83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1A131D" w:rsidRPr="005A2A39" w:rsidTr="001A131D">
        <w:trPr>
          <w:trHeight w:val="329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1772F9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52662,6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8199,5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26192,2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23268,0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118672,8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14733,3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8067,5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26060,2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23136,0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80220,4</w:t>
            </w:r>
          </w:p>
        </w:tc>
      </w:tr>
      <w:tr w:rsidR="001A131D" w:rsidRPr="005A2A39" w:rsidTr="001A131D">
        <w:trPr>
          <w:trHeight w:val="559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37156,0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37158,8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1293,6</w:t>
            </w:r>
          </w:p>
        </w:tc>
      </w:tr>
      <w:tr w:rsidR="001A131D" w:rsidRPr="005A2A39" w:rsidTr="001A131D">
        <w:trPr>
          <w:trHeight w:val="853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A9448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8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4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944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Евдокимовского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ения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Администрации Евдокимовского сельского поселения»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1772F9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6494,2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4802,2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10623,1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11058,6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37775,4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6368,4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10926,6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37126,5</w:t>
            </w:r>
          </w:p>
        </w:tc>
      </w:tr>
      <w:tr w:rsidR="001A131D" w:rsidRPr="005A2A39" w:rsidTr="001A131D">
        <w:trPr>
          <w:trHeight w:val="120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D01374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9655B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Обеспечение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главы 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администрации сельского поселения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1772F9" w:rsidP="00B240F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3194,4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2284,5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2289,4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8534,4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8244,2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24546,9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9C2C78" w:rsidP="00B240F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2157,4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8402,4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8112,2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23898,0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D01374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9655B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5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D01374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9655B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 сельских  поселений»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C3E0B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7C5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7C5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C43C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C43C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1766,5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6BE6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82742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7C5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C43C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C43C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1766,5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47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D01374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«Повышение квалификации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служащих»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Евдокимовского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9C2C78" w:rsidRDefault="001772F9" w:rsidP="001772F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9C2C78" w:rsidRDefault="001772F9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78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C3E0B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82742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4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7C5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с/п.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9C2C78" w:rsidRDefault="001772F9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7C5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7C5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2302,8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1501,4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2221,2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11412,0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9C2C78" w:rsidRDefault="001772F9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3083</w:t>
            </w:r>
            <w:r w:rsidR="00562CD5" w:rsidRPr="009C2C7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11412,0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75228C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Евдокимовского сельского поселения»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</w:p>
          <w:p w:rsidR="00562CD5" w:rsidRPr="00C30F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9C2C78" w:rsidRDefault="00562CD5" w:rsidP="00B240F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782742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7C5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7C43C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9C2C78" w:rsidRDefault="00562CD5" w:rsidP="00B240F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62CD5" w:rsidRPr="00D2336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D2336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 сельского поселения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9C2C7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9C2C7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8C2DB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8C2DB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 сельского поселеня</w:t>
            </w: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41153,8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3376,0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51296,1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3376,0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44A27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14701,1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36595,0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414D6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7C5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62EA6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1356,2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62EA6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1188,5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62EA6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8838,4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414D6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8838,4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EA351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211,7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746,3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1492,6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211,7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1492,6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BB549A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878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82742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3F366E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1174,5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2547,0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2449,0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сети искусственных сооружений на территории Евдокимовского сельского поселения»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38418,1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38418,1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1921,1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36497,0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36497,0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 сельского поселения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1772F9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82742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9C2C78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856,7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1772F9" w:rsidP="00B240F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82742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9C2C78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AC5D0C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D0C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5D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1772F9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F240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0F2403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240" w:lineRule="auto"/>
              <w:rPr>
                <w:b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C2C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105B2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1772F9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F240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0F2403" w:rsidRDefault="00562CD5" w:rsidP="00B2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F2403" w:rsidRDefault="00562CD5" w:rsidP="00B240FE">
            <w:pPr>
              <w:spacing w:after="0" w:line="240" w:lineRule="auto"/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C2C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F240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0F2403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AC5E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AC5E3D" w:rsidRDefault="00562CD5" w:rsidP="00B240FE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C5E3D" w:rsidRDefault="00562CD5" w:rsidP="00B240FE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D1008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D1008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D1008D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08D">
              <w:rPr>
                <w:rFonts w:ascii="Times New Roman" w:hAnsi="Times New Roman" w:cs="Times New Roman"/>
                <w:b/>
                <w:sz w:val="24"/>
                <w:szCs w:val="24"/>
              </w:rPr>
              <w:t>496,7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C032F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C032F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2C032F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2C032F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C032F" w:rsidRDefault="00562CD5" w:rsidP="00B240FE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C032F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AC5E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AC5E3D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5E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278,2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A7442A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7A53CA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278,2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9C2C7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310"/>
        </w:trPr>
        <w:tc>
          <w:tcPr>
            <w:tcW w:w="115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62CD5" w:rsidRPr="00D841D2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«Развитие сферы культуры и спорта на территории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Евдокимовского 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на 2018-2022гг»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с.Бадар»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п.Евдокимовский»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2128C8" w:rsidRDefault="00375C42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78">
              <w:rPr>
                <w:rFonts w:ascii="Times New Roman" w:hAnsi="Times New Roman" w:cs="Times New Roman"/>
                <w:b/>
                <w:sz w:val="24"/>
                <w:szCs w:val="24"/>
              </w:rPr>
              <w:t>4921,7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2128C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2128C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1446,7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2128C8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11529,8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2128C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8789,2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2128C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28312,6</w:t>
            </w:r>
          </w:p>
        </w:tc>
      </w:tr>
      <w:tr w:rsidR="001A131D" w:rsidRPr="005A2A39" w:rsidTr="001A131D">
        <w:trPr>
          <w:trHeight w:val="306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11529,8       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8789,2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27111,9</w:t>
            </w:r>
          </w:p>
        </w:tc>
      </w:tr>
      <w:tr w:rsidR="001A131D" w:rsidRPr="005A2A39" w:rsidTr="001A131D">
        <w:trPr>
          <w:trHeight w:val="306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306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</w:tr>
      <w:tr w:rsidR="001A131D" w:rsidRPr="005A2A39" w:rsidTr="001A131D">
        <w:trPr>
          <w:trHeight w:val="306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1A131D" w:rsidRPr="005A2A39" w:rsidTr="001A131D">
        <w:trPr>
          <w:trHeight w:val="306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с.Бадар» 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п.Евдокимовский.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4911,7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1446,7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11352,3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8601,7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27937,6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11352,3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8601,7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26736,9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AB6F91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е.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п.Евдокимовский»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128C8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128C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128C8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128C8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62CD5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128C8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2128C8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375,0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9C2C78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62CD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31D" w:rsidRPr="005A2A39" w:rsidTr="001A131D">
        <w:trPr>
          <w:trHeight w:val="12"/>
        </w:trPr>
        <w:tc>
          <w:tcPr>
            <w:tcW w:w="1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CD5" w:rsidRPr="005A2A39" w:rsidRDefault="00562CD5" w:rsidP="00B240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2CD5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2CD5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2CD5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62CD5" w:rsidSect="00B240FE">
          <w:pgSz w:w="16838" w:h="11906" w:orient="landscape"/>
          <w:pgMar w:top="312" w:right="1134" w:bottom="284" w:left="425" w:header="709" w:footer="709" w:gutter="0"/>
          <w:cols w:space="708"/>
          <w:docGrid w:linePitch="360"/>
        </w:sectPr>
      </w:pPr>
    </w:p>
    <w:p w:rsidR="005C6C5B" w:rsidRDefault="00BB0BAB" w:rsidP="00BB0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п</w:t>
      </w:r>
      <w:r w:rsidR="006F271B">
        <w:rPr>
          <w:rFonts w:ascii="Times New Roman" w:hAnsi="Times New Roman" w:cs="Times New Roman"/>
          <w:sz w:val="24"/>
          <w:szCs w:val="24"/>
        </w:rPr>
        <w:t>риложение 5 паспорта подпрограммы «Обеспечение деятельности главы Евдокимовского сельского поселения и администрации Евдокимовского сельского поселения» муниципальной программы «</w:t>
      </w:r>
      <w:r w:rsidR="00CA6F5F">
        <w:rPr>
          <w:rFonts w:ascii="Times New Roman" w:hAnsi="Times New Roman" w:cs="Times New Roman"/>
          <w:sz w:val="24"/>
          <w:szCs w:val="24"/>
        </w:rPr>
        <w:t>С</w:t>
      </w:r>
      <w:r w:rsidR="006F271B">
        <w:rPr>
          <w:rFonts w:ascii="Times New Roman" w:hAnsi="Times New Roman" w:cs="Times New Roman"/>
          <w:sz w:val="24"/>
          <w:szCs w:val="24"/>
        </w:rPr>
        <w:t xml:space="preserve">оциально-экономическое развитие территории сельского поселения» </w:t>
      </w:r>
      <w:r>
        <w:rPr>
          <w:rFonts w:ascii="Times New Roman" w:hAnsi="Times New Roman" w:cs="Times New Roman"/>
          <w:sz w:val="24"/>
          <w:szCs w:val="24"/>
        </w:rPr>
        <w:t xml:space="preserve">на 2018-2022 года, ресурсное обеспечение подпрограммы </w:t>
      </w:r>
      <w:r w:rsidR="001A6D71">
        <w:rPr>
          <w:rFonts w:ascii="Times New Roman" w:hAnsi="Times New Roman" w:cs="Times New Roman"/>
          <w:sz w:val="24"/>
          <w:szCs w:val="24"/>
        </w:rPr>
        <w:t>изложить в новой</w:t>
      </w:r>
      <w:r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8D5333">
        <w:rPr>
          <w:rFonts w:ascii="Times New Roman" w:hAnsi="Times New Roman" w:cs="Times New Roman"/>
          <w:sz w:val="24"/>
          <w:szCs w:val="24"/>
        </w:rPr>
        <w:t>:</w:t>
      </w:r>
    </w:p>
    <w:p w:rsidR="005C6C5B" w:rsidRPr="006038A6" w:rsidRDefault="005C6C5B" w:rsidP="005C6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13"/>
        <w:gridCol w:w="6314"/>
      </w:tblGrid>
      <w:tr w:rsidR="005C6C5B" w:rsidRPr="005A2A39" w:rsidTr="002F46EC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Pr="005A2A39" w:rsidRDefault="005C6C5B" w:rsidP="002F46EC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2018-2022 годы</w:t>
            </w:r>
          </w:p>
        </w:tc>
      </w:tr>
      <w:tr w:rsidR="005C6C5B" w:rsidRPr="005A2A39" w:rsidTr="002F46EC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Евдокмовского</w:t>
            </w:r>
          </w:p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</w:t>
            </w:r>
          </w:p>
        </w:tc>
      </w:tr>
      <w:tr w:rsidR="005C6C5B" w:rsidRPr="005A2A39" w:rsidTr="002F46EC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C6C5B" w:rsidRPr="005A2A39" w:rsidTr="002F46E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C6C5B" w:rsidRPr="005A2A39" w:rsidTr="002F46E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политики в Евдокимовском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5C6C5B" w:rsidRPr="005A2A39" w:rsidTr="002F46EC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деятельности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5C6C5B" w:rsidRPr="005A2A39" w:rsidTr="002F46E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5C6C5B" w:rsidRPr="005A2A39" w:rsidTr="002F46EC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Pr="005A2A39" w:rsidRDefault="005C6C5B" w:rsidP="002F46E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5B" w:rsidRPr="005A2A39" w:rsidTr="002F46EC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5C6C5B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</w:t>
            </w:r>
          </w:p>
          <w:p w:rsidR="005C6C5B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</w:t>
            </w:r>
          </w:p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администраций сельских поселений;</w:t>
            </w:r>
          </w:p>
          <w:p w:rsidR="005C6C5B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5C6C5B" w:rsidRPr="00744C04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</w:t>
            </w:r>
          </w:p>
        </w:tc>
      </w:tr>
      <w:tr w:rsidR="005C6C5B" w:rsidRPr="005A2A39" w:rsidTr="002F46E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подпрограммы составляет: 37775,4 тыс. руб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6494,2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4797,3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4802,2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10623,1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6C5B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11058,6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C5B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составляет: 37126,5 тыс. руб., в том числе:</w:t>
            </w:r>
          </w:p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6368,4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4670,2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4670,2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10491,1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6C5B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10926,6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C5B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составляет:3,5 тыс.руб., в том числе:</w:t>
            </w:r>
          </w:p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6C5B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C6C5B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645,4 тыс. руб., в том числе:</w:t>
            </w:r>
          </w:p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125,1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126,4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131,3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131,3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131,3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5C6C5B" w:rsidRPr="005A2A39" w:rsidTr="002F46E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Default="005C6C5B" w:rsidP="002F46E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мочий Администрации Евдокимовского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сельского поселения без нарушений к общему количеству полномочий - 100 %.</w:t>
            </w:r>
          </w:p>
          <w:p w:rsidR="005C6C5B" w:rsidRPr="005A2A39" w:rsidRDefault="005C6C5B" w:rsidP="002F46E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поселения;</w:t>
            </w:r>
          </w:p>
        </w:tc>
      </w:tr>
    </w:tbl>
    <w:p w:rsidR="005C6C5B" w:rsidRPr="005A2A39" w:rsidRDefault="005C6C5B" w:rsidP="005C6C5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C5B" w:rsidRPr="005A2A39" w:rsidRDefault="005C6C5B" w:rsidP="005C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C6C5B" w:rsidRPr="005A2A39" w:rsidRDefault="005C6C5B" w:rsidP="005C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C6C5B" w:rsidRPr="005A2A39" w:rsidRDefault="005C6C5B" w:rsidP="005C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C6C5B" w:rsidRPr="005A2A39" w:rsidRDefault="005C6C5B" w:rsidP="005C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C6C5B" w:rsidRPr="005A2A39" w:rsidRDefault="005C6C5B" w:rsidP="005C6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6C5B" w:rsidRPr="005A2A39" w:rsidRDefault="005C6C5B" w:rsidP="005C6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C6C5B" w:rsidRPr="005A2A39" w:rsidRDefault="005C6C5B" w:rsidP="005C6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C6C5B" w:rsidRPr="005A2A39" w:rsidRDefault="005C6C5B" w:rsidP="005C6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C6C5B" w:rsidRPr="005A2A39" w:rsidRDefault="005C6C5B" w:rsidP="005C6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C6C5B" w:rsidRPr="005A2A39" w:rsidRDefault="005C6C5B" w:rsidP="005C6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C6C5B" w:rsidRPr="005A2A39" w:rsidRDefault="005C6C5B" w:rsidP="005C6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C6C5B" w:rsidRPr="005A2A39" w:rsidRDefault="005C6C5B" w:rsidP="005C6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C6C5B" w:rsidRPr="005A2A39" w:rsidRDefault="005C6C5B" w:rsidP="005C6C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C6C5B" w:rsidRDefault="005C6C5B" w:rsidP="005C6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C5B" w:rsidRDefault="005C6C5B" w:rsidP="005C6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0BAB" w:rsidRDefault="00BB0BAB" w:rsidP="00BB0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5B" w:rsidRPr="002A0DDD" w:rsidRDefault="00BB0BAB" w:rsidP="00BB0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C6C5B" w:rsidRPr="002A0DDD">
        <w:rPr>
          <w:rFonts w:ascii="Times New Roman" w:hAnsi="Times New Roman" w:cs="Times New Roman"/>
          <w:sz w:val="24"/>
          <w:szCs w:val="24"/>
        </w:rPr>
        <w:t>Приложение №8</w:t>
      </w:r>
      <w:r>
        <w:rPr>
          <w:rFonts w:ascii="Times New Roman" w:hAnsi="Times New Roman" w:cs="Times New Roman"/>
          <w:sz w:val="24"/>
          <w:szCs w:val="24"/>
        </w:rPr>
        <w:t xml:space="preserve"> паспорта подпрограммы «Обеспечение комплексного пространственного и территориального развития Евдокимовского сельского поселения»</w:t>
      </w:r>
      <w:r w:rsidR="005156CC">
        <w:rPr>
          <w:rFonts w:ascii="Times New Roman" w:hAnsi="Times New Roman" w:cs="Times New Roman"/>
          <w:sz w:val="24"/>
          <w:szCs w:val="24"/>
        </w:rPr>
        <w:t xml:space="preserve"> муниципальной про</w:t>
      </w:r>
      <w:r>
        <w:rPr>
          <w:rFonts w:ascii="Times New Roman" w:hAnsi="Times New Roman" w:cs="Times New Roman"/>
          <w:sz w:val="24"/>
          <w:szCs w:val="24"/>
        </w:rPr>
        <w:t>граммы «Социально –экономическое развитие территории сельского поселения» на 2018-2022 годы</w:t>
      </w:r>
      <w:r w:rsidR="005156CC">
        <w:rPr>
          <w:rFonts w:ascii="Times New Roman" w:hAnsi="Times New Roman" w:cs="Times New Roman"/>
          <w:sz w:val="24"/>
          <w:szCs w:val="24"/>
        </w:rPr>
        <w:t>, ресурсное обеспечение</w:t>
      </w:r>
      <w:r w:rsidR="008D5333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="001A6D71">
        <w:rPr>
          <w:rFonts w:ascii="Times New Roman" w:hAnsi="Times New Roman" w:cs="Times New Roman"/>
          <w:sz w:val="24"/>
          <w:szCs w:val="24"/>
        </w:rPr>
        <w:t xml:space="preserve"> изложить в новой</w:t>
      </w:r>
      <w:r w:rsidR="005156CC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5C6C5B" w:rsidRPr="007703DB" w:rsidRDefault="005C6C5B" w:rsidP="005C6C5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7510"/>
      </w:tblGrid>
      <w:tr w:rsidR="005C6C5B" w:rsidRPr="005A2A39" w:rsidTr="002F46EC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Pr="0095704E" w:rsidRDefault="005C6C5B" w:rsidP="002F46EC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5C6C5B" w:rsidRPr="005A2A39" w:rsidTr="002F46E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Pr="0095704E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Евдокимовского сельского поселения </w:t>
            </w:r>
          </w:p>
        </w:tc>
      </w:tr>
      <w:tr w:rsidR="005C6C5B" w:rsidRPr="005A2A39" w:rsidTr="002F46E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5B" w:rsidRPr="005A2A39" w:rsidTr="002F46E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5B" w:rsidRPr="005A2A39" w:rsidTr="002F46E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Pr="00383F90" w:rsidRDefault="005C6C5B" w:rsidP="002F46EC">
            <w:pPr>
              <w:pStyle w:val="Default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 Создание условий для обеспечения развития территории Евдокимовского сельского поселения и благоприятных условий жизнедеятельности для населения.Повышение эффективности использования земельных ресурсов сельского поселения.</w:t>
            </w:r>
          </w:p>
        </w:tc>
      </w:tr>
      <w:tr w:rsidR="005C6C5B" w:rsidRPr="005A2A39" w:rsidTr="002F46E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5B" w:rsidRPr="00BC5EE4" w:rsidRDefault="005C6C5B" w:rsidP="002F46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E4">
              <w:rPr>
                <w:rFonts w:ascii="Times New Roman" w:hAnsi="Times New Roman" w:cs="Times New Roman"/>
                <w:sz w:val="24"/>
                <w:szCs w:val="24"/>
              </w:rPr>
              <w:t xml:space="preserve"> 1.Об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еспечение территории Евдокимовского</w:t>
            </w:r>
            <w:r w:rsidRPr="00BC5E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5C6C5B" w:rsidRPr="00051CCE" w:rsidRDefault="005C6C5B" w:rsidP="002F46EC">
            <w:pPr>
              <w:pStyle w:val="a6"/>
              <w:ind w:left="0"/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2.Постановка на кадастровый учет границ населенного пункта, территориальных зон и объектов недвижимости сельского поселения</w:t>
            </w:r>
          </w:p>
        </w:tc>
      </w:tr>
      <w:tr w:rsidR="005C6C5B" w:rsidRPr="005A2A39" w:rsidTr="002F46E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5C6C5B" w:rsidRPr="005A2A39" w:rsidTr="002F46E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Default="005C6C5B" w:rsidP="002F46EC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D77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</w:p>
          <w:p w:rsidR="005C6C5B" w:rsidRPr="005A2A39" w:rsidRDefault="005C6C5B" w:rsidP="002F46E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2.Наличие актулизированных утвержденных документов территориального планирования и градостроительного зонирования.</w:t>
            </w:r>
          </w:p>
        </w:tc>
      </w:tr>
      <w:tr w:rsidR="005C6C5B" w:rsidRPr="005A2A39" w:rsidTr="002F46E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5B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</w:t>
            </w:r>
          </w:p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градостроительной и землеустроительной деятельности на территории сельского поседения</w:t>
            </w:r>
          </w:p>
        </w:tc>
      </w:tr>
      <w:tr w:rsidR="005C6C5B" w:rsidRPr="005A2A39" w:rsidTr="002F46E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муниципальной программы составляет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856,7 тыс.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5C6C5B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,8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5C6C5B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321,9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C6C5B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 856,7 тыс. руб.;</w:t>
            </w:r>
          </w:p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5C6C5B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 w:rsidR="006F271B">
              <w:rPr>
                <w:rFonts w:ascii="Times New Roman" w:hAnsi="Times New Roman" w:cs="Times New Roman"/>
                <w:sz w:val="24"/>
                <w:szCs w:val="24"/>
              </w:rPr>
              <w:t xml:space="preserve">  454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,8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5C6C5B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321,9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5B" w:rsidRPr="005A2A39" w:rsidTr="002F46E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</w:p>
          <w:p w:rsidR="005C6C5B" w:rsidRPr="005A2A39" w:rsidRDefault="005C6C5B" w:rsidP="002F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5B" w:rsidRDefault="005C6C5B" w:rsidP="002F4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  <w:p w:rsidR="005C6C5B" w:rsidRPr="005A2A39" w:rsidRDefault="005C6C5B" w:rsidP="002F4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-Исключение правовых коллизий при осуществлении и градостроительной деятельности на территории поселения, в части землеустройства</w:t>
            </w:r>
          </w:p>
        </w:tc>
      </w:tr>
    </w:tbl>
    <w:p w:rsidR="005C6C5B" w:rsidRPr="005A2A39" w:rsidRDefault="005C6C5B" w:rsidP="005C6C5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271B" w:rsidRDefault="006F271B" w:rsidP="006F2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71B" w:rsidRDefault="006F271B" w:rsidP="006F2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333" w:rsidRDefault="008D5333" w:rsidP="006F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33" w:rsidRDefault="008D5333" w:rsidP="006F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33" w:rsidRDefault="008D5333" w:rsidP="006F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33" w:rsidRDefault="008D5333" w:rsidP="006F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33" w:rsidRDefault="008D5333" w:rsidP="006F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33" w:rsidRDefault="008D5333" w:rsidP="006F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33" w:rsidRDefault="008D5333" w:rsidP="006F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33" w:rsidRDefault="008D5333" w:rsidP="006F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33" w:rsidRDefault="008D5333" w:rsidP="006F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33" w:rsidRDefault="008D5333" w:rsidP="006F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33" w:rsidRDefault="008D5333" w:rsidP="006F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33" w:rsidRDefault="008D5333" w:rsidP="006F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33" w:rsidRDefault="008D5333" w:rsidP="006F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33" w:rsidRDefault="008D5333" w:rsidP="006F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33" w:rsidRDefault="008D5333" w:rsidP="006F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33" w:rsidRDefault="008D5333" w:rsidP="006F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33" w:rsidRDefault="008D5333" w:rsidP="006F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33" w:rsidRDefault="008D5333" w:rsidP="006F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33" w:rsidRDefault="008D5333" w:rsidP="006F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33" w:rsidRDefault="008D5333" w:rsidP="006F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33" w:rsidRDefault="008D5333" w:rsidP="006F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33" w:rsidRDefault="008D5333" w:rsidP="006F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33" w:rsidRDefault="008D5333" w:rsidP="006F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33" w:rsidRDefault="008D5333" w:rsidP="006F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33" w:rsidRDefault="008D5333" w:rsidP="006F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33" w:rsidRDefault="008D5333" w:rsidP="006F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33" w:rsidRDefault="008D5333" w:rsidP="006F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33" w:rsidRDefault="008D5333" w:rsidP="006F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33" w:rsidRDefault="008D5333" w:rsidP="006F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333" w:rsidRDefault="008D5333" w:rsidP="006F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CD5" w:rsidRPr="003863CD" w:rsidRDefault="005156CC" w:rsidP="006F2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3CD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62CD5" w:rsidRPr="003863CD">
        <w:rPr>
          <w:rFonts w:ascii="Times New Roman" w:hAnsi="Times New Roman" w:cs="Times New Roman"/>
          <w:sz w:val="24"/>
          <w:szCs w:val="24"/>
        </w:rPr>
        <w:t>) Приложение 10 паспорт</w:t>
      </w:r>
      <w:r w:rsidR="00535E37" w:rsidRPr="003863CD">
        <w:rPr>
          <w:rFonts w:ascii="Times New Roman" w:hAnsi="Times New Roman" w:cs="Times New Roman"/>
          <w:sz w:val="24"/>
          <w:szCs w:val="24"/>
        </w:rPr>
        <w:t>а</w:t>
      </w:r>
      <w:r w:rsidR="00CA6F5F">
        <w:rPr>
          <w:rFonts w:ascii="Times New Roman" w:hAnsi="Times New Roman" w:cs="Times New Roman"/>
          <w:sz w:val="24"/>
          <w:szCs w:val="24"/>
        </w:rPr>
        <w:t xml:space="preserve"> подпрограммы «</w:t>
      </w:r>
      <w:r w:rsidR="00562CD5" w:rsidRPr="003863CD">
        <w:rPr>
          <w:rFonts w:ascii="Times New Roman" w:hAnsi="Times New Roman" w:cs="Times New Roman"/>
          <w:sz w:val="24"/>
          <w:szCs w:val="24"/>
        </w:rPr>
        <w:t>Развитие сферы культуры и спорта на территории Евдокимовского сельского поселения»</w:t>
      </w:r>
      <w:r w:rsidR="00535E37" w:rsidRPr="003863CD">
        <w:rPr>
          <w:rFonts w:ascii="Times New Roman" w:hAnsi="Times New Roman" w:cs="Times New Roman"/>
          <w:sz w:val="24"/>
          <w:szCs w:val="24"/>
        </w:rPr>
        <w:t xml:space="preserve"> </w:t>
      </w:r>
      <w:r w:rsidR="003863CD">
        <w:rPr>
          <w:rFonts w:ascii="Times New Roman" w:hAnsi="Times New Roman" w:cs="Times New Roman"/>
          <w:sz w:val="24"/>
          <w:szCs w:val="24"/>
        </w:rPr>
        <w:t>муниципальной программы «С</w:t>
      </w:r>
      <w:r w:rsidR="00562CD5" w:rsidRPr="003863CD">
        <w:rPr>
          <w:rFonts w:ascii="Times New Roman" w:hAnsi="Times New Roman" w:cs="Times New Roman"/>
          <w:sz w:val="24"/>
          <w:szCs w:val="24"/>
        </w:rPr>
        <w:t>оциально-экономическое развитие территории сельско</w:t>
      </w:r>
      <w:r w:rsidRPr="003863CD">
        <w:rPr>
          <w:rFonts w:ascii="Times New Roman" w:hAnsi="Times New Roman" w:cs="Times New Roman"/>
          <w:sz w:val="24"/>
          <w:szCs w:val="24"/>
        </w:rPr>
        <w:t>го поселения» на 2018-2022 годы</w:t>
      </w:r>
      <w:r w:rsidR="00B240FE" w:rsidRPr="003863CD">
        <w:rPr>
          <w:rFonts w:ascii="Times New Roman" w:hAnsi="Times New Roman" w:cs="Times New Roman"/>
          <w:sz w:val="24"/>
          <w:szCs w:val="24"/>
        </w:rPr>
        <w:t>,</w:t>
      </w:r>
      <w:r w:rsidRPr="003863CD">
        <w:rPr>
          <w:rFonts w:ascii="Times New Roman" w:hAnsi="Times New Roman" w:cs="Times New Roman"/>
          <w:sz w:val="24"/>
          <w:szCs w:val="24"/>
        </w:rPr>
        <w:t xml:space="preserve"> ресурсное обеспечение подпрограммы</w:t>
      </w:r>
      <w:r w:rsidR="002C0D93" w:rsidRPr="003863CD">
        <w:rPr>
          <w:rFonts w:ascii="Times New Roman" w:hAnsi="Times New Roman" w:cs="Times New Roman"/>
          <w:sz w:val="24"/>
          <w:szCs w:val="24"/>
        </w:rPr>
        <w:t xml:space="preserve"> </w:t>
      </w:r>
      <w:r w:rsidR="001A6D71">
        <w:rPr>
          <w:rFonts w:ascii="Times New Roman" w:hAnsi="Times New Roman" w:cs="Times New Roman"/>
          <w:sz w:val="24"/>
          <w:szCs w:val="24"/>
        </w:rPr>
        <w:t>изложить в новой</w:t>
      </w:r>
      <w:bookmarkStart w:id="1" w:name="_GoBack"/>
      <w:bookmarkEnd w:id="1"/>
      <w:r w:rsidR="00562CD5" w:rsidRPr="003863CD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562CD5" w:rsidRPr="00DE32A8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59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04"/>
        <w:gridCol w:w="5064"/>
      </w:tblGrid>
      <w:tr w:rsidR="00562CD5" w:rsidRPr="005A2A39" w:rsidTr="00B240FE">
        <w:trPr>
          <w:trHeight w:val="842"/>
        </w:trPr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FC2DE5" w:rsidRDefault="00562CD5" w:rsidP="00B240F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018-2022годы</w:t>
            </w:r>
          </w:p>
        </w:tc>
      </w:tr>
      <w:tr w:rsidR="00562CD5" w:rsidRPr="005A2A39" w:rsidTr="00B240FE"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FC2DE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</w:t>
            </w:r>
          </w:p>
        </w:tc>
      </w:tr>
      <w:tr w:rsidR="00562CD5" w:rsidRPr="005A2A39" w:rsidTr="00B240FE"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562CD5" w:rsidRPr="005A2A39" w:rsidTr="00B240FE"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562CD5" w:rsidRPr="005A2A39" w:rsidTr="00B240FE"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62CD5" w:rsidRPr="005A2A39" w:rsidTr="00B240FE"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Евдокимовский.</w:t>
            </w:r>
          </w:p>
          <w:p w:rsidR="00562CD5" w:rsidRPr="005A2A39" w:rsidRDefault="00562CD5" w:rsidP="00B240FE">
            <w:pPr>
              <w:pStyle w:val="a6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2CD5" w:rsidRPr="005A2A39" w:rsidRDefault="00562CD5" w:rsidP="00B240FE">
            <w:pPr>
              <w:pStyle w:val="a6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ртом всего населения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  <w:p w:rsidR="00562CD5" w:rsidRPr="005A2A39" w:rsidRDefault="00562CD5" w:rsidP="00B24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2CD5" w:rsidRPr="005A2A39" w:rsidTr="00B240FE"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562CD5" w:rsidRPr="005A2A39" w:rsidTr="00B240FE"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жителей сельского поселения </w:t>
            </w:r>
          </w:p>
        </w:tc>
      </w:tr>
      <w:tr w:rsidR="00562CD5" w:rsidRPr="005A2A39" w:rsidTr="00B240FE">
        <w:trPr>
          <w:trHeight w:val="1725"/>
        </w:trPr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562CD5" w:rsidRPr="005A2A39" w:rsidTr="00B240FE">
        <w:trPr>
          <w:trHeight w:val="172"/>
        </w:trPr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28312,6тыс. руб.,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6F271B">
              <w:rPr>
                <w:rFonts w:ascii="Times New Roman" w:hAnsi="Times New Roman" w:cs="Times New Roman"/>
                <w:sz w:val="24"/>
                <w:szCs w:val="24"/>
              </w:rPr>
              <w:t>4921,7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1625,2 тыс. руб.;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1446,7 тыс. руб.;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271B">
              <w:rPr>
                <w:rFonts w:ascii="Times New Roman" w:hAnsi="Times New Roman" w:cs="Times New Roman"/>
                <w:sz w:val="24"/>
                <w:szCs w:val="24"/>
              </w:rPr>
              <w:t>11529,8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8789,2 тыс. руб.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 27111,9 тыс. руб.;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6F271B">
              <w:rPr>
                <w:rFonts w:ascii="Times New Roman" w:hAnsi="Times New Roman" w:cs="Times New Roman"/>
                <w:sz w:val="24"/>
                <w:szCs w:val="24"/>
              </w:rPr>
              <w:t>3721,0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1625,2 тыс. руб.;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1446,7 тыс. руб.;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6F271B">
              <w:rPr>
                <w:rFonts w:ascii="Times New Roman" w:hAnsi="Times New Roman" w:cs="Times New Roman"/>
                <w:sz w:val="24"/>
                <w:szCs w:val="24"/>
              </w:rPr>
              <w:t>11529,8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8789,2 тыс. руб.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областного бюджета составляет: 552,5тыс. руб.;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552,5 тыс. руб.;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 - 0,0 тыс. руб;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 0,0 тыс. руб.;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 0,0 тыс. руб.;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 0,0 тыс. руб.;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федерального бюджета составляет: 648,2тыс. руб.;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648,2 тыс. руб.;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 - 0,0 тыс. руб;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 0,0 тыс. руб.;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 0,0 тыс. руб.;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 0,0 тыс. руб.;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D5" w:rsidRPr="005A2A39" w:rsidTr="00B240FE"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CD5" w:rsidRPr="005A2A39" w:rsidRDefault="00562CD5" w:rsidP="00B240FE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</w:t>
            </w:r>
          </w:p>
          <w:p w:rsidR="00562CD5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-Повышение качества проводимых массовых физкультурно-спортивных мероприятий</w:t>
            </w:r>
          </w:p>
          <w:p w:rsidR="00562CD5" w:rsidRPr="005A2A39" w:rsidRDefault="00562CD5" w:rsidP="00B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562CD5" w:rsidRPr="005A2A39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CD5" w:rsidRPr="00873D96" w:rsidRDefault="00562CD5" w:rsidP="00562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62CD5" w:rsidRPr="003863CD" w:rsidRDefault="00562CD5" w:rsidP="0053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3CD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«Евдокимовский вестник» и разместить на официальном сайте администрации Евдокимовского сельского поселения в информационно-телекоммуникационной сети Интернет.</w:t>
      </w:r>
    </w:p>
    <w:p w:rsidR="00562CD5" w:rsidRPr="003863CD" w:rsidRDefault="00562CD5" w:rsidP="00562C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3CD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3863CD" w:rsidRDefault="003863CD" w:rsidP="00562C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62CD5" w:rsidRPr="00CA6F5F" w:rsidRDefault="00562CD5" w:rsidP="00562C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6F5F">
        <w:rPr>
          <w:rFonts w:ascii="Times New Roman" w:hAnsi="Times New Roman" w:cs="Times New Roman"/>
          <w:sz w:val="24"/>
          <w:szCs w:val="24"/>
        </w:rPr>
        <w:t>Глава Евдокимовского сельского поселения                                   Копанев В.Н.</w:t>
      </w:r>
    </w:p>
    <w:sectPr w:rsidR="00562CD5" w:rsidRPr="00CA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30B" w:rsidRDefault="008C430B" w:rsidP="00562CD5">
      <w:pPr>
        <w:spacing w:after="0" w:line="240" w:lineRule="auto"/>
      </w:pPr>
      <w:r>
        <w:separator/>
      </w:r>
    </w:p>
  </w:endnote>
  <w:endnote w:type="continuationSeparator" w:id="0">
    <w:p w:rsidR="008C430B" w:rsidRDefault="008C430B" w:rsidP="0056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30B" w:rsidRDefault="008C430B" w:rsidP="00562CD5">
      <w:pPr>
        <w:spacing w:after="0" w:line="240" w:lineRule="auto"/>
      </w:pPr>
      <w:r>
        <w:separator/>
      </w:r>
    </w:p>
  </w:footnote>
  <w:footnote w:type="continuationSeparator" w:id="0">
    <w:p w:rsidR="008C430B" w:rsidRDefault="008C430B" w:rsidP="00562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66"/>
    <w:rsid w:val="001772F9"/>
    <w:rsid w:val="001A131D"/>
    <w:rsid w:val="001A6D71"/>
    <w:rsid w:val="002342C3"/>
    <w:rsid w:val="002C0D93"/>
    <w:rsid w:val="00357DC5"/>
    <w:rsid w:val="00375C42"/>
    <w:rsid w:val="003863CD"/>
    <w:rsid w:val="005156CC"/>
    <w:rsid w:val="00535E37"/>
    <w:rsid w:val="00562CD5"/>
    <w:rsid w:val="005C6C5B"/>
    <w:rsid w:val="00696017"/>
    <w:rsid w:val="006D4018"/>
    <w:rsid w:val="006F2092"/>
    <w:rsid w:val="006F271B"/>
    <w:rsid w:val="00873D96"/>
    <w:rsid w:val="008C430B"/>
    <w:rsid w:val="008D5333"/>
    <w:rsid w:val="009C2C78"/>
    <w:rsid w:val="00A55560"/>
    <w:rsid w:val="00B240FE"/>
    <w:rsid w:val="00BB0BAB"/>
    <w:rsid w:val="00CA6F5F"/>
    <w:rsid w:val="00D307A7"/>
    <w:rsid w:val="00D93166"/>
    <w:rsid w:val="00DB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695C"/>
  <w15:chartTrackingRefBased/>
  <w15:docId w15:val="{0B1B4007-EDAD-47D5-9F32-BACC7B6D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CD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62C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562CD5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2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562CD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basedOn w:val="a1"/>
    <w:uiPriority w:val="99"/>
    <w:semiHidden/>
    <w:unhideWhenUsed/>
    <w:rsid w:val="00562CD5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562C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562CD5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562C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562C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62C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List Paragraph"/>
    <w:basedOn w:val="a"/>
    <w:uiPriority w:val="34"/>
    <w:qFormat/>
    <w:rsid w:val="00562CD5"/>
    <w:pPr>
      <w:ind w:left="720"/>
      <w:contextualSpacing/>
    </w:pPr>
  </w:style>
  <w:style w:type="paragraph" w:styleId="a0">
    <w:name w:val="Body Text"/>
    <w:basedOn w:val="a"/>
    <w:link w:val="a7"/>
    <w:rsid w:val="00562CD5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562CD5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562CD5"/>
    <w:rPr>
      <w:rFonts w:ascii="Calibri" w:eastAsiaTheme="minorEastAsia" w:hAnsi="Calibri" w:cs="Calibri"/>
      <w:lang w:eastAsia="ru-RU"/>
    </w:rPr>
  </w:style>
  <w:style w:type="table" w:styleId="a8">
    <w:name w:val="Table Grid"/>
    <w:basedOn w:val="a2"/>
    <w:uiPriority w:val="59"/>
    <w:rsid w:val="00562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562CD5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562CD5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uiPriority w:val="1"/>
    <w:qFormat/>
    <w:rsid w:val="0056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562C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8"/>
    <w:uiPriority w:val="59"/>
    <w:rsid w:val="00562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562CD5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62CD5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562CD5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62CD5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562CD5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56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562CD5"/>
  </w:style>
  <w:style w:type="paragraph" w:styleId="ae">
    <w:name w:val="footer"/>
    <w:basedOn w:val="a"/>
    <w:link w:val="af"/>
    <w:uiPriority w:val="99"/>
    <w:unhideWhenUsed/>
    <w:rsid w:val="0056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562CD5"/>
  </w:style>
  <w:style w:type="paragraph" w:styleId="af0">
    <w:name w:val="Normal (Web)"/>
    <w:basedOn w:val="a"/>
    <w:rsid w:val="0056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62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2"/>
    <w:next w:val="a8"/>
    <w:uiPriority w:val="59"/>
    <w:rsid w:val="00562C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8"/>
    <w:uiPriority w:val="59"/>
    <w:rsid w:val="00562C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562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562CD5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56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EC239-F19E-4CDD-9436-2A21BF21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3487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</cp:revision>
  <cp:lastPrinted>2018-04-27T06:57:00Z</cp:lastPrinted>
  <dcterms:created xsi:type="dcterms:W3CDTF">2018-04-04T05:06:00Z</dcterms:created>
  <dcterms:modified xsi:type="dcterms:W3CDTF">2018-04-28T02:33:00Z</dcterms:modified>
</cp:coreProperties>
</file>