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73F24" w:rsidRDefault="000275A9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Октябрь</w:t>
                            </w:r>
                          </w:p>
                          <w:p w:rsidR="00573F24" w:rsidRDefault="000275A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№25</w:t>
                            </w:r>
                          </w:p>
                          <w:p w:rsidR="00573F24" w:rsidRDefault="000275A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(548</w:t>
                            </w:r>
                            <w:r w:rsidR="00573F2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573F24" w:rsidRDefault="00573F2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73F24" w:rsidRDefault="000275A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05.10</w:t>
                            </w:r>
                            <w:r w:rsidR="00573F2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.2023г гггггг        </w:t>
                            </w:r>
                          </w:p>
                          <w:p w:rsidR="00573F24" w:rsidRDefault="00573F2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73F24" w:rsidRDefault="00573F2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73F24" w:rsidRDefault="000275A9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Октябрь</w:t>
                      </w:r>
                    </w:p>
                    <w:p w:rsidR="00573F24" w:rsidRDefault="000275A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№25</w:t>
                      </w:r>
                    </w:p>
                    <w:p w:rsidR="00573F24" w:rsidRDefault="000275A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(548</w:t>
                      </w:r>
                      <w:r w:rsidR="00573F24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573F24" w:rsidRDefault="00573F2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73F24" w:rsidRDefault="000275A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05.10</w:t>
                      </w:r>
                      <w:r w:rsidR="00573F2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.2023г гггггг        </w:t>
                      </w:r>
                    </w:p>
                    <w:p w:rsidR="00573F24" w:rsidRDefault="00573F2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73F24" w:rsidRDefault="00573F2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CB316B">
        <w:rPr>
          <w:sz w:val="40"/>
          <w:szCs w:val="40"/>
        </w:rPr>
        <w:t xml:space="preserve"> </w:t>
      </w:r>
      <w:r w:rsidR="00474CD7">
        <w:rPr>
          <w:sz w:val="40"/>
          <w:szCs w:val="40"/>
        </w:rPr>
        <w:t xml:space="preserve">8 </w:t>
      </w:r>
      <w:bookmarkStart w:id="0" w:name="_GoBack"/>
      <w:bookmarkEnd w:id="0"/>
      <w:r w:rsidR="000548F8">
        <w:rPr>
          <w:sz w:val="40"/>
          <w:szCs w:val="40"/>
        </w:rPr>
        <w:t>лист</w:t>
      </w:r>
      <w:r w:rsidR="00D51AB7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722879" w:rsidRDefault="00B93BE7" w:rsidP="00745AFA">
      <w:pPr>
        <w:pStyle w:val="ConsPlusTitle"/>
        <w:jc w:val="both"/>
        <w:rPr>
          <w:rStyle w:val="50"/>
          <w:sz w:val="28"/>
          <w:szCs w:val="28"/>
        </w:rPr>
      </w:pPr>
      <w:r w:rsidRPr="003B2250">
        <w:rPr>
          <w:rFonts w:ascii="Times New Roman" w:hAnsi="Times New Roman"/>
          <w:b w:val="0"/>
          <w:spacing w:val="20"/>
          <w:sz w:val="28"/>
          <w:szCs w:val="28"/>
        </w:rPr>
        <w:t>1.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81764" w:rsidRPr="009B1510">
        <w:rPr>
          <w:rStyle w:val="50"/>
          <w:sz w:val="28"/>
          <w:szCs w:val="28"/>
        </w:rPr>
        <w:t>Постановление администрации Евдоки</w:t>
      </w:r>
      <w:r w:rsidR="009B1510" w:rsidRPr="009B1510">
        <w:rPr>
          <w:rStyle w:val="50"/>
          <w:sz w:val="28"/>
          <w:szCs w:val="28"/>
        </w:rPr>
        <w:t xml:space="preserve">мовского </w:t>
      </w:r>
      <w:r w:rsidR="000275A9">
        <w:rPr>
          <w:rStyle w:val="50"/>
          <w:sz w:val="28"/>
          <w:szCs w:val="28"/>
        </w:rPr>
        <w:t>сельского поселения №38 от 02.10.2023г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2. </w:t>
      </w:r>
      <w:r w:rsidRPr="009B1510">
        <w:rPr>
          <w:rStyle w:val="50"/>
          <w:sz w:val="28"/>
          <w:szCs w:val="28"/>
        </w:rPr>
        <w:t xml:space="preserve">Постановление администрации Евдокимовского </w:t>
      </w:r>
      <w:r>
        <w:rPr>
          <w:rStyle w:val="50"/>
          <w:sz w:val="28"/>
          <w:szCs w:val="28"/>
        </w:rPr>
        <w:t>сельского поселения №39 от 05</w:t>
      </w:r>
      <w:r>
        <w:rPr>
          <w:rStyle w:val="50"/>
          <w:sz w:val="28"/>
          <w:szCs w:val="28"/>
        </w:rPr>
        <w:t>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3. </w:t>
      </w:r>
      <w:r w:rsidRPr="009B1510">
        <w:rPr>
          <w:rStyle w:val="50"/>
          <w:sz w:val="28"/>
          <w:szCs w:val="28"/>
        </w:rPr>
        <w:t xml:space="preserve">Постановление администрации Евдокимовского </w:t>
      </w:r>
      <w:r>
        <w:rPr>
          <w:rStyle w:val="50"/>
          <w:sz w:val="28"/>
          <w:szCs w:val="28"/>
        </w:rPr>
        <w:t>сельского поселени</w:t>
      </w:r>
      <w:r>
        <w:rPr>
          <w:rStyle w:val="50"/>
          <w:sz w:val="28"/>
          <w:szCs w:val="28"/>
        </w:rPr>
        <w:t>я №40</w:t>
      </w:r>
      <w:r>
        <w:rPr>
          <w:rStyle w:val="50"/>
          <w:sz w:val="28"/>
          <w:szCs w:val="28"/>
        </w:rPr>
        <w:t xml:space="preserve"> от 05.10.2023г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>4.</w:t>
      </w:r>
      <w:r w:rsidRPr="000275A9">
        <w:rPr>
          <w:rStyle w:val="50"/>
          <w:sz w:val="28"/>
          <w:szCs w:val="28"/>
        </w:rPr>
        <w:t xml:space="preserve"> </w:t>
      </w:r>
      <w:r w:rsidRPr="009B1510">
        <w:rPr>
          <w:rStyle w:val="50"/>
          <w:sz w:val="28"/>
          <w:szCs w:val="28"/>
        </w:rPr>
        <w:t xml:space="preserve">Постановление администрации Евдокимовского </w:t>
      </w:r>
      <w:r>
        <w:rPr>
          <w:rStyle w:val="50"/>
          <w:sz w:val="28"/>
          <w:szCs w:val="28"/>
        </w:rPr>
        <w:t>сельского поселени</w:t>
      </w:r>
      <w:r>
        <w:rPr>
          <w:rStyle w:val="50"/>
          <w:sz w:val="28"/>
          <w:szCs w:val="28"/>
        </w:rPr>
        <w:t>я №41</w:t>
      </w:r>
      <w:r>
        <w:rPr>
          <w:rStyle w:val="50"/>
          <w:sz w:val="28"/>
          <w:szCs w:val="28"/>
        </w:rPr>
        <w:t xml:space="preserve"> от 05.10.2023г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>5.</w:t>
      </w:r>
      <w:r w:rsidRPr="000275A9">
        <w:rPr>
          <w:rStyle w:val="50"/>
          <w:sz w:val="28"/>
          <w:szCs w:val="28"/>
        </w:rPr>
        <w:t xml:space="preserve"> </w:t>
      </w:r>
      <w:r w:rsidRPr="009B1510">
        <w:rPr>
          <w:rStyle w:val="50"/>
          <w:sz w:val="28"/>
          <w:szCs w:val="28"/>
        </w:rPr>
        <w:t xml:space="preserve">Постановление администрации Евдокимовского </w:t>
      </w:r>
      <w:r>
        <w:rPr>
          <w:rStyle w:val="50"/>
          <w:sz w:val="28"/>
          <w:szCs w:val="28"/>
        </w:rPr>
        <w:t>сельского поселени</w:t>
      </w:r>
      <w:r>
        <w:rPr>
          <w:rStyle w:val="50"/>
          <w:sz w:val="28"/>
          <w:szCs w:val="28"/>
        </w:rPr>
        <w:t>я №42</w:t>
      </w:r>
      <w:r>
        <w:rPr>
          <w:rStyle w:val="50"/>
          <w:sz w:val="28"/>
          <w:szCs w:val="28"/>
        </w:rPr>
        <w:t xml:space="preserve"> от 05.10.2023г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>6.</w:t>
      </w:r>
      <w:r w:rsidRPr="000275A9">
        <w:rPr>
          <w:rStyle w:val="50"/>
          <w:sz w:val="28"/>
          <w:szCs w:val="28"/>
        </w:rPr>
        <w:t xml:space="preserve"> </w:t>
      </w:r>
      <w:r w:rsidRPr="009B1510">
        <w:rPr>
          <w:rStyle w:val="50"/>
          <w:sz w:val="28"/>
          <w:szCs w:val="28"/>
        </w:rPr>
        <w:t xml:space="preserve">Постановление администрации Евдокимовского </w:t>
      </w:r>
      <w:r>
        <w:rPr>
          <w:rStyle w:val="50"/>
          <w:sz w:val="28"/>
          <w:szCs w:val="28"/>
        </w:rPr>
        <w:t>сельского поселени</w:t>
      </w:r>
      <w:r>
        <w:rPr>
          <w:rStyle w:val="50"/>
          <w:sz w:val="28"/>
          <w:szCs w:val="28"/>
        </w:rPr>
        <w:t>я №43</w:t>
      </w:r>
      <w:r>
        <w:rPr>
          <w:rStyle w:val="50"/>
          <w:sz w:val="28"/>
          <w:szCs w:val="28"/>
        </w:rPr>
        <w:t xml:space="preserve"> от 05.10.2023г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  <w:r>
        <w:rPr>
          <w:rStyle w:val="50"/>
          <w:sz w:val="28"/>
          <w:szCs w:val="28"/>
        </w:rPr>
        <w:t xml:space="preserve">7. </w:t>
      </w:r>
      <w:r w:rsidRPr="009B1510">
        <w:rPr>
          <w:rStyle w:val="50"/>
          <w:sz w:val="28"/>
          <w:szCs w:val="28"/>
        </w:rPr>
        <w:t xml:space="preserve">Постановление администрации Евдокимовского </w:t>
      </w:r>
      <w:r>
        <w:rPr>
          <w:rStyle w:val="50"/>
          <w:sz w:val="28"/>
          <w:szCs w:val="28"/>
        </w:rPr>
        <w:t>сельского поселени</w:t>
      </w:r>
      <w:r>
        <w:rPr>
          <w:rStyle w:val="50"/>
          <w:sz w:val="28"/>
          <w:szCs w:val="28"/>
        </w:rPr>
        <w:t>я №44</w:t>
      </w:r>
      <w:r>
        <w:rPr>
          <w:rStyle w:val="50"/>
          <w:sz w:val="28"/>
          <w:szCs w:val="28"/>
        </w:rPr>
        <w:t xml:space="preserve"> от 05.10.2023г О присвоении адреса и установления вида разрешенного использования земельному участку.</w:t>
      </w: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Pr="000275A9" w:rsidRDefault="000275A9" w:rsidP="00745AFA">
      <w:pPr>
        <w:pStyle w:val="ConsPlusTitle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</w:p>
    <w:p w:rsidR="0088014B" w:rsidRDefault="0088014B" w:rsidP="0088014B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75A9" w:rsidRDefault="000275A9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0275A9" w:rsidRDefault="000275A9" w:rsidP="000275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0275A9" w:rsidRDefault="000275A9" w:rsidP="000275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0275A9" w:rsidRDefault="000275A9" w:rsidP="000275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0275A9" w:rsidRDefault="000275A9" w:rsidP="000275A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275A9" w:rsidRPr="00E125E0" w:rsidRDefault="000275A9" w:rsidP="000275A9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ПОСТАНОВЛЕНИЕ</w:t>
      </w:r>
    </w:p>
    <w:p w:rsidR="000275A9" w:rsidRPr="00E125E0" w:rsidRDefault="000275A9" w:rsidP="000275A9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0275A9" w:rsidRDefault="000275A9" w:rsidP="000275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</w:p>
    <w:p w:rsidR="000275A9" w:rsidRDefault="000275A9" w:rsidP="000275A9">
      <w:pPr>
        <w:rPr>
          <w:rFonts w:ascii="Calibri" w:hAnsi="Calibri" w:cs="Calibri"/>
          <w:color w:val="000000"/>
        </w:rPr>
      </w:pPr>
    </w:p>
    <w:p w:rsidR="000275A9" w:rsidRPr="00E125E0" w:rsidRDefault="000275A9" w:rsidP="000275A9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02.10.2023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№ 38    </w:t>
      </w:r>
    </w:p>
    <w:p w:rsidR="000275A9" w:rsidRDefault="000275A9" w:rsidP="000275A9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0275A9" w:rsidRDefault="000275A9" w:rsidP="000275A9">
      <w:pPr>
        <w:rPr>
          <w:rFonts w:ascii="Calibri" w:hAnsi="Calibri" w:cs="Calibri"/>
          <w:color w:val="000000"/>
        </w:rPr>
      </w:pPr>
    </w:p>
    <w:p w:rsidR="000275A9" w:rsidRDefault="000275A9" w:rsidP="000275A9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0275A9" w:rsidRPr="002D6D34" w:rsidRDefault="000275A9" w:rsidP="000275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0275A9" w:rsidRPr="003446FA" w:rsidRDefault="000275A9" w:rsidP="000275A9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0275A9" w:rsidRPr="003446FA" w:rsidRDefault="000275A9" w:rsidP="000275A9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</w:t>
      </w:r>
      <w:r>
        <w:rPr>
          <w:rFonts w:ascii="Calibri" w:hAnsi="Calibri" w:cs="Calibri"/>
          <w:color w:val="000000"/>
        </w:rPr>
        <w:t>авления в Российской Федерации»</w:t>
      </w:r>
      <w:r w:rsidRPr="003446FA">
        <w:rPr>
          <w:rFonts w:ascii="Calibri" w:hAnsi="Calibri" w:cs="Calibri"/>
          <w:color w:val="000000"/>
        </w:rPr>
        <w:t>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</w:t>
      </w:r>
      <w:r>
        <w:rPr>
          <w:rFonts w:ascii="Calibri" w:hAnsi="Calibri" w:cs="Calibri"/>
          <w:color w:val="000000"/>
        </w:rPr>
        <w:t>о поселения» №26 от 25.08.2015г.</w:t>
      </w:r>
    </w:p>
    <w:p w:rsidR="000275A9" w:rsidRPr="003446FA" w:rsidRDefault="000275A9" w:rsidP="000275A9">
      <w:pPr>
        <w:jc w:val="both"/>
        <w:rPr>
          <w:rFonts w:ascii="Calibri" w:hAnsi="Calibri" w:cs="Calibri"/>
          <w:color w:val="000000"/>
        </w:rPr>
      </w:pPr>
    </w:p>
    <w:p w:rsidR="000275A9" w:rsidRPr="00114028" w:rsidRDefault="000275A9" w:rsidP="000275A9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область Иркутская, муниципальный район Тулунский, поселок  Евдокимовский , общей площадью 200 кв.м</w:t>
      </w:r>
      <w:r w:rsidRPr="00EE4CEC">
        <w:rPr>
          <w:rFonts w:ascii="Calibri" w:hAnsi="Calibri" w:cs="Calibri"/>
          <w:color w:val="000000"/>
        </w:rPr>
        <w:t>., из земель населенных пунктов присвоить сл</w:t>
      </w:r>
      <w:r>
        <w:rPr>
          <w:rFonts w:ascii="Calibri" w:hAnsi="Calibri" w:cs="Calibri"/>
          <w:color w:val="000000"/>
        </w:rPr>
        <w:t xml:space="preserve">едующий адрес: Российская Федерация, область Иркутская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муниципальный  район Тулунский, деревня Евдокимова, улица Лесная земельный участок 3а</w:t>
      </w:r>
      <w:r w:rsidRPr="00EE4CEC">
        <w:rPr>
          <w:rFonts w:ascii="Calibri" w:hAnsi="Calibri" w:cs="Calibri"/>
          <w:color w:val="000000"/>
        </w:rPr>
        <w:t>.</w:t>
      </w:r>
    </w:p>
    <w:p w:rsidR="000275A9" w:rsidRPr="003446FA" w:rsidRDefault="000275A9" w:rsidP="000275A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>ия земельному участку  – «Оказание услуг связи</w:t>
      </w:r>
      <w:r w:rsidRPr="00EE4CEC">
        <w:rPr>
          <w:rFonts w:ascii="Calibri" w:hAnsi="Calibri" w:cs="Calibri"/>
          <w:color w:val="000000"/>
        </w:rPr>
        <w:t>».</w:t>
      </w:r>
    </w:p>
    <w:p w:rsidR="000275A9" w:rsidRPr="003446FA" w:rsidRDefault="000275A9" w:rsidP="000275A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0275A9" w:rsidRPr="003446FA" w:rsidRDefault="000275A9" w:rsidP="000275A9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0275A9" w:rsidRPr="003446FA" w:rsidRDefault="000275A9" w:rsidP="000275A9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0275A9" w:rsidRDefault="000275A9" w:rsidP="000275A9">
      <w:pPr>
        <w:jc w:val="both"/>
        <w:rPr>
          <w:rFonts w:ascii="Calibri" w:hAnsi="Calibri" w:cs="Calibri"/>
          <w:color w:val="000000"/>
        </w:rPr>
      </w:pPr>
    </w:p>
    <w:p w:rsidR="000275A9" w:rsidRDefault="000275A9" w:rsidP="000275A9">
      <w:pPr>
        <w:jc w:val="both"/>
        <w:rPr>
          <w:rFonts w:ascii="Calibri" w:hAnsi="Calibri" w:cs="Calibri"/>
          <w:color w:val="000000"/>
        </w:rPr>
      </w:pPr>
    </w:p>
    <w:p w:rsidR="000275A9" w:rsidRDefault="000275A9" w:rsidP="000275A9">
      <w:pPr>
        <w:jc w:val="both"/>
        <w:rPr>
          <w:rFonts w:ascii="Calibri" w:hAnsi="Calibri" w:cs="Calibri"/>
          <w:color w:val="000000"/>
        </w:rPr>
      </w:pPr>
    </w:p>
    <w:p w:rsidR="000275A9" w:rsidRPr="003446FA" w:rsidRDefault="000275A9" w:rsidP="000275A9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0275A9" w:rsidRPr="003446FA" w:rsidRDefault="000275A9" w:rsidP="000275A9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ВрИО </w:t>
      </w:r>
      <w:r w:rsidRPr="003446F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Главы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Н.П.Фирюлина</w:t>
      </w:r>
      <w:r w:rsidRPr="003446FA">
        <w:rPr>
          <w:rFonts w:ascii="Calibri" w:hAnsi="Calibri" w:cs="Calibri"/>
          <w:color w:val="000000"/>
        </w:rPr>
        <w:t>                                 </w:t>
      </w:r>
    </w:p>
    <w:p w:rsidR="000275A9" w:rsidRDefault="000275A9" w:rsidP="000275A9"/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474C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                                                     ИРКУТСКАЯ ОБЛАСТЬ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05 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39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474CD7" w:rsidRPr="002D6D34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26 от 25.08.2015г.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474CD7" w:rsidRPr="003446FA" w:rsidRDefault="00474CD7" w:rsidP="00474CD7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</w:t>
      </w:r>
      <w:r w:rsidRPr="003446FA">
        <w:rPr>
          <w:rFonts w:ascii="Calibri" w:hAnsi="Calibri" w:cs="Calibri"/>
          <w:color w:val="000000"/>
        </w:rPr>
        <w:t xml:space="preserve"> О С Т А Н О В Л Я Ю:</w:t>
      </w:r>
    </w:p>
    <w:p w:rsidR="00474CD7" w:rsidRPr="00EE4CEC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  Иркутской области, муниципального района Тулунский, сельское поселение Евдокимовское, поселок Евдокимовский, общей площадью 100 м</w:t>
      </w:r>
      <w:r>
        <w:rPr>
          <w:rFonts w:ascii="Calibri" w:hAnsi="Calibri" w:cs="Calibri"/>
          <w:color w:val="000000"/>
          <w:vertAlign w:val="superscript"/>
        </w:rPr>
        <w:t>2</w:t>
      </w:r>
      <w:r w:rsidRPr="00EE4CEC">
        <w:rPr>
          <w:rFonts w:ascii="Calibri" w:hAnsi="Calibri" w:cs="Calibri"/>
          <w:color w:val="000000"/>
        </w:rPr>
        <w:t xml:space="preserve">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>Иркутская область</w:t>
      </w:r>
      <w:r>
        <w:rPr>
          <w:rFonts w:ascii="Calibri" w:hAnsi="Calibri" w:cs="Calibri"/>
          <w:color w:val="000000"/>
        </w:rPr>
        <w:t xml:space="preserve"> </w:t>
      </w:r>
      <w:r w:rsidRPr="00EE4C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муниципальный район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Тулунский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сельское поселение Евдокимовское, деревня Евдокимова, улица  Центральная , земельный участок  19 а 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Предоставление коммунальных услуг».   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Глава</w:t>
      </w:r>
      <w:r w:rsidRPr="003446FA">
        <w:rPr>
          <w:rFonts w:ascii="Calibri" w:hAnsi="Calibri" w:cs="Calibri"/>
          <w:color w:val="000000"/>
        </w:rPr>
        <w:t> Евдокимовского сельского</w:t>
      </w:r>
    </w:p>
    <w:p w:rsidR="00474CD7" w:rsidRPr="003446FA" w:rsidRDefault="00474CD7" w:rsidP="00474CD7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поселения  </w:t>
      </w:r>
      <w:r>
        <w:rPr>
          <w:rFonts w:ascii="Calibri" w:hAnsi="Calibri" w:cs="Calibri"/>
          <w:color w:val="000000"/>
        </w:rPr>
        <w:t>                                   И.Ю.Левринц</w:t>
      </w:r>
      <w:r w:rsidRPr="003446FA">
        <w:rPr>
          <w:rFonts w:ascii="Calibri" w:hAnsi="Calibri" w:cs="Calibri"/>
          <w:color w:val="000000"/>
        </w:rPr>
        <w:t xml:space="preserve">                                                    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 w:rsidRPr="003446FA">
        <w:rPr>
          <w:rFonts w:ascii="Calibri" w:hAnsi="Calibri" w:cs="Calibri"/>
          <w:color w:val="000000"/>
        </w:rPr>
        <w:t>                                   </w:t>
      </w:r>
    </w:p>
    <w:p w:rsidR="00474CD7" w:rsidRDefault="00474CD7" w:rsidP="00474CD7"/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474C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05 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40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474CD7" w:rsidRPr="002D6D34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26 от 25.08.2015г.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474CD7" w:rsidRPr="003446FA" w:rsidRDefault="00474CD7" w:rsidP="00474CD7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</w:t>
      </w:r>
      <w:r w:rsidRPr="003446FA">
        <w:rPr>
          <w:rFonts w:ascii="Calibri" w:hAnsi="Calibri" w:cs="Calibri"/>
          <w:color w:val="000000"/>
        </w:rPr>
        <w:t xml:space="preserve"> О С Т А Н О В Л Я Ю:</w:t>
      </w:r>
    </w:p>
    <w:p w:rsidR="00474CD7" w:rsidRPr="00EE4CEC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  Иркутской области, муниципального района Тулунский, сельское поселение Евдокимовское, деревня Забор, общей площадью 963 м</w:t>
      </w:r>
      <w:r>
        <w:rPr>
          <w:rFonts w:ascii="Calibri" w:hAnsi="Calibri" w:cs="Calibri"/>
          <w:color w:val="000000"/>
          <w:vertAlign w:val="superscript"/>
        </w:rPr>
        <w:t>2</w:t>
      </w:r>
      <w:r w:rsidRPr="00EE4CEC">
        <w:rPr>
          <w:rFonts w:ascii="Calibri" w:hAnsi="Calibri" w:cs="Calibri"/>
          <w:color w:val="000000"/>
        </w:rPr>
        <w:t xml:space="preserve">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>Иркутская область</w:t>
      </w:r>
      <w:r>
        <w:rPr>
          <w:rFonts w:ascii="Calibri" w:hAnsi="Calibri" w:cs="Calibri"/>
          <w:color w:val="000000"/>
        </w:rPr>
        <w:t xml:space="preserve"> </w:t>
      </w:r>
      <w:r w:rsidRPr="00EE4C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муниципальный район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Тулунский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сельское поселение Евдокимовское, деревня Забор, улица  Центральная , земельный участок  12а 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Предоставление коммунальных услуг».   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</w:t>
      </w:r>
    </w:p>
    <w:p w:rsidR="00474CD7" w:rsidRPr="003446FA" w:rsidRDefault="00474CD7" w:rsidP="00474CD7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поселения  </w:t>
      </w:r>
      <w:r>
        <w:rPr>
          <w:rFonts w:ascii="Calibri" w:hAnsi="Calibri" w:cs="Calibri"/>
          <w:color w:val="000000"/>
        </w:rPr>
        <w:t>           </w:t>
      </w:r>
      <w:r w:rsidRPr="003446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И.Ю.Левринц  </w:t>
      </w:r>
      <w:r w:rsidRPr="003446FA">
        <w:rPr>
          <w:rFonts w:ascii="Calibri" w:hAnsi="Calibri" w:cs="Calibri"/>
          <w:color w:val="000000"/>
        </w:rPr>
        <w:t xml:space="preserve">                                                    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 w:rsidRPr="003446FA">
        <w:rPr>
          <w:rFonts w:ascii="Calibri" w:hAnsi="Calibri" w:cs="Calibri"/>
          <w:color w:val="000000"/>
        </w:rPr>
        <w:t>                                   </w:t>
      </w:r>
    </w:p>
    <w:p w:rsidR="00474CD7" w:rsidRDefault="00474CD7" w:rsidP="00474CD7"/>
    <w:p w:rsidR="0002004E" w:rsidRDefault="0002004E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474C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05 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41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474CD7" w:rsidRPr="002D6D34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26 от 25.08.2015г.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474CD7" w:rsidRPr="003446FA" w:rsidRDefault="00474CD7" w:rsidP="00474CD7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</w:t>
      </w:r>
      <w:r w:rsidRPr="003446FA">
        <w:rPr>
          <w:rFonts w:ascii="Calibri" w:hAnsi="Calibri" w:cs="Calibri"/>
          <w:color w:val="000000"/>
        </w:rPr>
        <w:t xml:space="preserve"> О С Т А Н О В Л Я Ю:</w:t>
      </w:r>
    </w:p>
    <w:p w:rsidR="00474CD7" w:rsidRPr="00EE4CEC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  Иркутской области, муниципального района Тулунский, сельское поселение Евдокимовское, деревня Забор, общей площадью 795м</w:t>
      </w:r>
      <w:r>
        <w:rPr>
          <w:rFonts w:ascii="Calibri" w:hAnsi="Calibri" w:cs="Calibri"/>
          <w:color w:val="000000"/>
          <w:vertAlign w:val="superscript"/>
        </w:rPr>
        <w:t>2</w:t>
      </w:r>
      <w:r w:rsidRPr="00EE4CEC">
        <w:rPr>
          <w:rFonts w:ascii="Calibri" w:hAnsi="Calibri" w:cs="Calibri"/>
          <w:color w:val="000000"/>
        </w:rPr>
        <w:t xml:space="preserve">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>Иркутская область</w:t>
      </w:r>
      <w:r>
        <w:rPr>
          <w:rFonts w:ascii="Calibri" w:hAnsi="Calibri" w:cs="Calibri"/>
          <w:color w:val="000000"/>
        </w:rPr>
        <w:t xml:space="preserve"> </w:t>
      </w:r>
      <w:r w:rsidRPr="00EE4C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муниципальный район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Тулунский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сельское поселение Евдокимовское, деревня Забор, улица  Центральная , земельный участок  42 а 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Предоставление коммунальных услуг».   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Глава</w:t>
      </w:r>
      <w:r w:rsidRPr="003446FA">
        <w:rPr>
          <w:rFonts w:ascii="Calibri" w:hAnsi="Calibri" w:cs="Calibri"/>
          <w:color w:val="000000"/>
        </w:rPr>
        <w:t> Евдокимовского сельского</w:t>
      </w:r>
    </w:p>
    <w:p w:rsidR="00474CD7" w:rsidRPr="003446FA" w:rsidRDefault="00474CD7" w:rsidP="00474CD7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поселения  </w:t>
      </w:r>
      <w:r>
        <w:rPr>
          <w:rFonts w:ascii="Calibri" w:hAnsi="Calibri" w:cs="Calibri"/>
          <w:color w:val="000000"/>
        </w:rPr>
        <w:t>                                   И.Ю</w:t>
      </w:r>
      <w:r>
        <w:rPr>
          <w:rFonts w:ascii="Calibri" w:hAnsi="Calibri" w:cs="Calibri"/>
          <w:color w:val="000000"/>
        </w:rPr>
        <w:t>Левринц</w:t>
      </w:r>
      <w:r w:rsidRPr="003446FA">
        <w:rPr>
          <w:rFonts w:ascii="Calibri" w:hAnsi="Calibri" w:cs="Calibri"/>
          <w:color w:val="000000"/>
        </w:rPr>
        <w:t xml:space="preserve">                                                  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 w:rsidRPr="003446FA">
        <w:rPr>
          <w:rFonts w:ascii="Calibri" w:hAnsi="Calibri" w:cs="Calibri"/>
          <w:color w:val="000000"/>
        </w:rPr>
        <w:t>                                   </w:t>
      </w:r>
    </w:p>
    <w:p w:rsidR="00474CD7" w:rsidRDefault="00474CD7" w:rsidP="00474CD7"/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474C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05 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42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474CD7" w:rsidRPr="002D6D34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26 от 25.08.2015г.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474CD7" w:rsidRPr="003446FA" w:rsidRDefault="00474CD7" w:rsidP="00474CD7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</w:t>
      </w:r>
      <w:r w:rsidRPr="003446FA">
        <w:rPr>
          <w:rFonts w:ascii="Calibri" w:hAnsi="Calibri" w:cs="Calibri"/>
          <w:color w:val="000000"/>
        </w:rPr>
        <w:t xml:space="preserve"> О С Т А Н О В Л Я Ю:</w:t>
      </w:r>
    </w:p>
    <w:p w:rsidR="00474CD7" w:rsidRPr="00EE4CEC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  Иркутской области, муниципального района Тулунский, сельское поселение Евдокимовское, поселок Евдокимовский, общей площадью 969м</w:t>
      </w:r>
      <w:r>
        <w:rPr>
          <w:rFonts w:ascii="Calibri" w:hAnsi="Calibri" w:cs="Calibri"/>
          <w:color w:val="000000"/>
          <w:vertAlign w:val="superscript"/>
        </w:rPr>
        <w:t>2</w:t>
      </w:r>
      <w:r w:rsidRPr="00EE4CEC">
        <w:rPr>
          <w:rFonts w:ascii="Calibri" w:hAnsi="Calibri" w:cs="Calibri"/>
          <w:color w:val="000000"/>
        </w:rPr>
        <w:t xml:space="preserve">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>Иркутская область</w:t>
      </w:r>
      <w:r>
        <w:rPr>
          <w:rFonts w:ascii="Calibri" w:hAnsi="Calibri" w:cs="Calibri"/>
          <w:color w:val="000000"/>
        </w:rPr>
        <w:t xml:space="preserve"> </w:t>
      </w:r>
      <w:r w:rsidRPr="00EE4C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муниципальный район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Тулунский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сельское поселение Евдокимовское, деревня Евдокимова, улица  Куйбышевская , земельный участок  18 а 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Предоставление коммунальных услуг».   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474CD7" w:rsidRPr="003446FA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</w:t>
      </w:r>
      <w:r>
        <w:rPr>
          <w:rFonts w:ascii="Calibri" w:hAnsi="Calibri" w:cs="Calibri"/>
          <w:color w:val="000000"/>
        </w:rPr>
        <w:t xml:space="preserve">                                                            </w:t>
      </w:r>
      <w:r w:rsidRPr="003446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И.Ю.Левринц</w:t>
      </w:r>
      <w:r w:rsidRPr="003446FA">
        <w:rPr>
          <w:rFonts w:ascii="Calibri" w:hAnsi="Calibri" w:cs="Calibri"/>
          <w:color w:val="000000"/>
        </w:rPr>
        <w:t xml:space="preserve">                                                     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 w:rsidRPr="003446FA">
        <w:rPr>
          <w:rFonts w:ascii="Calibri" w:hAnsi="Calibri" w:cs="Calibri"/>
          <w:color w:val="000000"/>
        </w:rPr>
        <w:t>                                   </w:t>
      </w:r>
    </w:p>
    <w:p w:rsidR="00474CD7" w:rsidRDefault="00474CD7" w:rsidP="00474CD7"/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474C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05 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43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474CD7" w:rsidRPr="002D6D34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26 от 25.08.2015г.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474CD7" w:rsidRPr="003446FA" w:rsidRDefault="00474CD7" w:rsidP="00474CD7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</w:t>
      </w:r>
      <w:r w:rsidRPr="003446FA">
        <w:rPr>
          <w:rFonts w:ascii="Calibri" w:hAnsi="Calibri" w:cs="Calibri"/>
          <w:color w:val="000000"/>
        </w:rPr>
        <w:t xml:space="preserve"> О С Т А Н О В Л Я Ю:</w:t>
      </w:r>
    </w:p>
    <w:p w:rsidR="00474CD7" w:rsidRPr="00EE4CEC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  Иркутской области, муниципального района Тулунский, сельское поселение Евдокимовское, деревня Евдокимова, общей площадью 1740 м</w:t>
      </w:r>
      <w:r>
        <w:rPr>
          <w:rFonts w:ascii="Calibri" w:hAnsi="Calibri" w:cs="Calibri"/>
          <w:color w:val="000000"/>
          <w:vertAlign w:val="superscript"/>
        </w:rPr>
        <w:t>2</w:t>
      </w:r>
      <w:r w:rsidRPr="00EE4CEC">
        <w:rPr>
          <w:rFonts w:ascii="Calibri" w:hAnsi="Calibri" w:cs="Calibri"/>
          <w:color w:val="000000"/>
        </w:rPr>
        <w:t xml:space="preserve">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>Иркутская область</w:t>
      </w:r>
      <w:r>
        <w:rPr>
          <w:rFonts w:ascii="Calibri" w:hAnsi="Calibri" w:cs="Calibri"/>
          <w:color w:val="000000"/>
        </w:rPr>
        <w:t xml:space="preserve"> </w:t>
      </w:r>
      <w:r w:rsidRPr="00EE4C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муниципальный район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Тулунский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сельское поселение Евдокимовское, деревня Евдокимова, улица  Лесная , земельный участок  12 а 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Предоставление коммунальных услуг».   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474CD7" w:rsidRPr="003446FA" w:rsidRDefault="00474CD7" w:rsidP="00474CD7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Глава</w:t>
      </w:r>
      <w:r w:rsidRPr="003446FA">
        <w:rPr>
          <w:rFonts w:ascii="Calibri" w:hAnsi="Calibri" w:cs="Calibri"/>
          <w:color w:val="000000"/>
        </w:rPr>
        <w:t> Евдокимовского сельского поселения  </w:t>
      </w:r>
      <w:r>
        <w:rPr>
          <w:rFonts w:ascii="Calibri" w:hAnsi="Calibri" w:cs="Calibri"/>
          <w:color w:val="000000"/>
        </w:rPr>
        <w:t>                                                                                                  И.Ю</w:t>
      </w:r>
      <w:r>
        <w:rPr>
          <w:rFonts w:ascii="Calibri" w:hAnsi="Calibri" w:cs="Calibri"/>
          <w:color w:val="000000"/>
        </w:rPr>
        <w:t>Левринц</w:t>
      </w:r>
      <w:r w:rsidRPr="003446FA">
        <w:rPr>
          <w:rFonts w:ascii="Calibri" w:hAnsi="Calibri" w:cs="Calibri"/>
          <w:color w:val="000000"/>
        </w:rPr>
        <w:t xml:space="preserve">                                                    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 w:rsidRPr="003446FA">
        <w:rPr>
          <w:rFonts w:ascii="Calibri" w:hAnsi="Calibri" w:cs="Calibri"/>
          <w:color w:val="000000"/>
        </w:rPr>
        <w:t>                                   </w:t>
      </w:r>
    </w:p>
    <w:p w:rsidR="00474CD7" w:rsidRDefault="00474CD7" w:rsidP="00474CD7"/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474CD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474CD7" w:rsidRDefault="00474CD7" w:rsidP="00474C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474CD7" w:rsidRPr="00E125E0" w:rsidRDefault="00474CD7" w:rsidP="00474CD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05 .10.2023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44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474CD7" w:rsidRDefault="00474CD7" w:rsidP="00474CD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474CD7" w:rsidRPr="002D6D34" w:rsidRDefault="00474CD7" w:rsidP="00474C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26 от 25.08.2015г.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474CD7" w:rsidRPr="003446FA" w:rsidRDefault="00474CD7" w:rsidP="00474CD7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</w:t>
      </w:r>
      <w:r w:rsidRPr="003446FA">
        <w:rPr>
          <w:rFonts w:ascii="Calibri" w:hAnsi="Calibri" w:cs="Calibri"/>
          <w:color w:val="000000"/>
        </w:rPr>
        <w:t xml:space="preserve"> О С Т А Н О В Л Я Ю:</w:t>
      </w:r>
    </w:p>
    <w:p w:rsidR="00474CD7" w:rsidRPr="00EE4CEC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Российская Федерация,   Иркутской области, муниципального района Тулунский, сельское поселение Евдокимовское, село Бадар, общей площадью 399м</w:t>
      </w:r>
      <w:r>
        <w:rPr>
          <w:rFonts w:ascii="Calibri" w:hAnsi="Calibri" w:cs="Calibri"/>
          <w:color w:val="000000"/>
          <w:vertAlign w:val="superscript"/>
        </w:rPr>
        <w:t>2</w:t>
      </w:r>
      <w:r w:rsidRPr="00EE4CEC">
        <w:rPr>
          <w:rFonts w:ascii="Calibri" w:hAnsi="Calibri" w:cs="Calibri"/>
          <w:color w:val="000000"/>
        </w:rPr>
        <w:t xml:space="preserve">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>Иркутская область</w:t>
      </w:r>
      <w:r>
        <w:rPr>
          <w:rFonts w:ascii="Calibri" w:hAnsi="Calibri" w:cs="Calibri"/>
          <w:color w:val="000000"/>
        </w:rPr>
        <w:t xml:space="preserve"> </w:t>
      </w:r>
      <w:r w:rsidRPr="00EE4C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муниципальный район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Тулунский </w:t>
      </w:r>
      <w:r w:rsidRPr="00EE4CE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сельское поселение Евдокимовское, село Бадар, улица  Перфиловская , земельный участок  11 а .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Предоставление коммунальных услуг».   </w:t>
      </w:r>
    </w:p>
    <w:p w:rsidR="00474CD7" w:rsidRPr="003446FA" w:rsidRDefault="00474CD7" w:rsidP="00474CD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474CD7" w:rsidRPr="003446FA" w:rsidRDefault="00474CD7" w:rsidP="00474CD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474CD7" w:rsidRPr="003446FA" w:rsidRDefault="00474CD7" w:rsidP="00474CD7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</w:t>
      </w:r>
      <w:r>
        <w:rPr>
          <w:rFonts w:ascii="Calibri" w:hAnsi="Calibri" w:cs="Calibri"/>
          <w:color w:val="000000"/>
        </w:rPr>
        <w:t>И. Ю. Левринц</w:t>
      </w:r>
      <w:r w:rsidRPr="003446FA">
        <w:rPr>
          <w:rFonts w:ascii="Calibri" w:hAnsi="Calibri" w:cs="Calibri"/>
          <w:color w:val="000000"/>
        </w:rPr>
        <w:t xml:space="preserve">                                                     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 w:rsidRPr="003446FA">
        <w:rPr>
          <w:rFonts w:ascii="Calibri" w:hAnsi="Calibri" w:cs="Calibri"/>
          <w:color w:val="000000"/>
        </w:rPr>
        <w:t>                                   </w:t>
      </w:r>
    </w:p>
    <w:p w:rsidR="00474CD7" w:rsidRDefault="00474CD7" w:rsidP="00474CD7"/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74CD7" w:rsidRDefault="00474CD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sectPr w:rsidR="00474CD7" w:rsidSect="00957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4C" w:rsidRDefault="00612A4C">
      <w:r>
        <w:separator/>
      </w:r>
    </w:p>
  </w:endnote>
  <w:endnote w:type="continuationSeparator" w:id="0">
    <w:p w:rsidR="00612A4C" w:rsidRDefault="006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4C" w:rsidRDefault="00612A4C">
      <w:r>
        <w:separator/>
      </w:r>
    </w:p>
  </w:footnote>
  <w:footnote w:type="continuationSeparator" w:id="0">
    <w:p w:rsidR="00612A4C" w:rsidRDefault="0061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35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41"/>
  </w:num>
  <w:num w:numId="5">
    <w:abstractNumId w:val="28"/>
  </w:num>
  <w:num w:numId="6">
    <w:abstractNumId w:val="29"/>
  </w:num>
  <w:num w:numId="7">
    <w:abstractNumId w:val="37"/>
  </w:num>
  <w:num w:numId="8">
    <w:abstractNumId w:val="35"/>
  </w:num>
  <w:num w:numId="9">
    <w:abstractNumId w:val="34"/>
  </w:num>
  <w:num w:numId="10">
    <w:abstractNumId w:val="40"/>
  </w:num>
  <w:num w:numId="11">
    <w:abstractNumId w:val="33"/>
  </w:num>
  <w:num w:numId="12">
    <w:abstractNumId w:val="36"/>
  </w:num>
  <w:num w:numId="13">
    <w:abstractNumId w:val="39"/>
  </w:num>
  <w:num w:numId="14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180C"/>
    <w:rsid w:val="00424F1C"/>
    <w:rsid w:val="00425E82"/>
    <w:rsid w:val="00426E80"/>
    <w:rsid w:val="00427F4B"/>
    <w:rsid w:val="00430071"/>
    <w:rsid w:val="00431ACA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2BF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A11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iPriority w:val="9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99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uiPriority w:val="99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uiPriority w:val="99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9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2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3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2AEA-328B-4D0C-B41C-A3469092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524</cp:revision>
  <cp:lastPrinted>2023-11-02T06:45:00Z</cp:lastPrinted>
  <dcterms:created xsi:type="dcterms:W3CDTF">2018-07-19T00:30:00Z</dcterms:created>
  <dcterms:modified xsi:type="dcterms:W3CDTF">2023-11-02T06:47:00Z</dcterms:modified>
</cp:coreProperties>
</file>